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183"/>
        <w:gridCol w:w="1637"/>
        <w:gridCol w:w="4544"/>
        <w:gridCol w:w="2409"/>
        <w:gridCol w:w="4536"/>
      </w:tblGrid>
      <w:tr w:rsidR="00354A6D" w:rsidTr="00354A6D">
        <w:trPr>
          <w:trHeight w:val="268"/>
        </w:trPr>
        <w:tc>
          <w:tcPr>
            <w:tcW w:w="2183" w:type="dxa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N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ame</w:t>
            </w:r>
          </w:p>
        </w:tc>
        <w:tc>
          <w:tcPr>
            <w:tcW w:w="1637" w:type="dxa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Category of Governor</w:t>
            </w:r>
          </w:p>
        </w:tc>
        <w:tc>
          <w:tcPr>
            <w:tcW w:w="4544" w:type="dxa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R</w:t>
            </w:r>
            <w:r w:rsidRPr="001A7C79">
              <w:rPr>
                <w:color w:val="2E74B5" w:themeColor="accent1" w:themeShade="BF"/>
                <w:sz w:val="24"/>
                <w:szCs w:val="24"/>
              </w:rPr>
              <w:t>ole</w:t>
            </w:r>
          </w:p>
        </w:tc>
        <w:tc>
          <w:tcPr>
            <w:tcW w:w="2409" w:type="dxa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Term of office expires</w:t>
            </w:r>
          </w:p>
        </w:tc>
        <w:tc>
          <w:tcPr>
            <w:tcW w:w="4536" w:type="dxa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 w:rsidRPr="001A7C79">
              <w:rPr>
                <w:color w:val="2E74B5" w:themeColor="accent1" w:themeShade="BF"/>
                <w:sz w:val="24"/>
                <w:szCs w:val="24"/>
              </w:rPr>
              <w:t>Further information</w:t>
            </w:r>
          </w:p>
        </w:tc>
      </w:tr>
      <w:tr w:rsidR="00354A6D" w:rsidTr="00354A6D">
        <w:trPr>
          <w:trHeight w:val="268"/>
        </w:trPr>
        <w:tc>
          <w:tcPr>
            <w:tcW w:w="2183" w:type="dxa"/>
            <w:shd w:val="clear" w:color="auto" w:fill="1F4E79" w:themeFill="accent1" w:themeFillShade="80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1F4E79" w:themeFill="accent1" w:themeFillShade="80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544" w:type="dxa"/>
            <w:shd w:val="clear" w:color="auto" w:fill="1F4E79" w:themeFill="accent1" w:themeFillShade="80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1F4E79" w:themeFill="accent1" w:themeFillShade="80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1F4E79" w:themeFill="accent1" w:themeFillShade="80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54A6D" w:rsidTr="00354A6D">
        <w:trPr>
          <w:trHeight w:val="839"/>
        </w:trPr>
        <w:tc>
          <w:tcPr>
            <w:tcW w:w="2183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Councillor 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L Nulty</w:t>
            </w:r>
          </w:p>
        </w:tc>
        <w:tc>
          <w:tcPr>
            <w:tcW w:w="1637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54A6D" w:rsidRPr="006640ED" w:rsidRDefault="00354A6D" w:rsidP="006E73B5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 xml:space="preserve">Chair of Governors 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SEND, Safeguarding &amp; School Business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D100D">
              <w:rPr>
                <w:sz w:val="24"/>
                <w:szCs w:val="24"/>
                <w:vertAlign w:val="superscript"/>
              </w:rPr>
              <w:t>st</w:t>
            </w:r>
            <w:r w:rsidR="00AE0130">
              <w:rPr>
                <w:sz w:val="24"/>
                <w:szCs w:val="24"/>
              </w:rPr>
              <w:t xml:space="preserve"> August 2023</w:t>
            </w:r>
          </w:p>
        </w:tc>
        <w:tc>
          <w:tcPr>
            <w:tcW w:w="4536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Elected member of Fylde Borough Council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Parent of a member of staff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Trustee of Fylde Foodbank</w:t>
            </w:r>
          </w:p>
        </w:tc>
      </w:tr>
      <w:tr w:rsidR="00354A6D" w:rsidTr="00354A6D">
        <w:trPr>
          <w:trHeight w:val="839"/>
        </w:trPr>
        <w:tc>
          <w:tcPr>
            <w:tcW w:w="2183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Moreton</w:t>
            </w:r>
          </w:p>
        </w:tc>
        <w:tc>
          <w:tcPr>
            <w:tcW w:w="1637" w:type="dxa"/>
          </w:tcPr>
          <w:p w:rsidR="00354A6D" w:rsidRPr="00687398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54A6D" w:rsidRPr="006640ED" w:rsidRDefault="00354A6D" w:rsidP="006E73B5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>Vice Chair of Governors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Behaviour &amp; attendance</w:t>
            </w:r>
          </w:p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873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4536" w:type="dxa"/>
          </w:tcPr>
          <w:p w:rsidR="00354A6D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 w:rsidRPr="00FD3FCA">
              <w:rPr>
                <w:sz w:val="24"/>
                <w:szCs w:val="24"/>
              </w:rPr>
              <w:t xml:space="preserve"> at </w:t>
            </w:r>
            <w:proofErr w:type="spellStart"/>
            <w:r w:rsidRPr="00FD3FCA">
              <w:rPr>
                <w:sz w:val="24"/>
                <w:szCs w:val="24"/>
              </w:rPr>
              <w:t>Withnell</w:t>
            </w:r>
            <w:proofErr w:type="spellEnd"/>
            <w:r w:rsidRPr="00FD3FCA">
              <w:rPr>
                <w:sz w:val="24"/>
                <w:szCs w:val="24"/>
              </w:rPr>
              <w:t xml:space="preserve"> Fold Primary School</w:t>
            </w:r>
          </w:p>
        </w:tc>
      </w:tr>
      <w:tr w:rsidR="00DE6DBE" w:rsidTr="00354A6D">
        <w:trPr>
          <w:trHeight w:val="839"/>
        </w:trPr>
        <w:tc>
          <w:tcPr>
            <w:tcW w:w="2183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M </w:t>
            </w:r>
            <w:proofErr w:type="spellStart"/>
            <w:r>
              <w:rPr>
                <w:sz w:val="24"/>
                <w:szCs w:val="24"/>
              </w:rPr>
              <w:t>Beaty</w:t>
            </w:r>
            <w:proofErr w:type="spellEnd"/>
          </w:p>
        </w:tc>
        <w:tc>
          <w:tcPr>
            <w:tcW w:w="1637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4544" w:type="dxa"/>
          </w:tcPr>
          <w:p w:rsidR="00DE6DBE" w:rsidRPr="006640ED" w:rsidRDefault="00DE6DBE" w:rsidP="006E73B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E6D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2023</w:t>
            </w:r>
          </w:p>
        </w:tc>
        <w:tc>
          <w:tcPr>
            <w:tcW w:w="4536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 Cooper</w:t>
            </w:r>
          </w:p>
          <w:p w:rsidR="00267049" w:rsidRDefault="00267049" w:rsidP="006E73B5">
            <w:pPr>
              <w:rPr>
                <w:sz w:val="24"/>
                <w:szCs w:val="24"/>
              </w:rPr>
            </w:pPr>
          </w:p>
          <w:p w:rsidR="00267049" w:rsidRDefault="00267049" w:rsidP="006E73B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Teaching &amp; Learning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7F24F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 2022</w:t>
            </w:r>
          </w:p>
        </w:tc>
        <w:tc>
          <w:tcPr>
            <w:tcW w:w="4536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Principal, Blackpool Sixth Form</w:t>
            </w: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 Gomery</w:t>
            </w:r>
          </w:p>
        </w:tc>
        <w:tc>
          <w:tcPr>
            <w:tcW w:w="1637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4544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Science</w:t>
            </w:r>
          </w:p>
          <w:p w:rsidR="00354A6D" w:rsidRPr="0037582A" w:rsidRDefault="0037582A" w:rsidP="006E73B5">
            <w:pPr>
              <w:rPr>
                <w:b/>
                <w:sz w:val="24"/>
                <w:szCs w:val="24"/>
              </w:rPr>
            </w:pPr>
            <w:r w:rsidRPr="0037582A">
              <w:rPr>
                <w:b/>
                <w:sz w:val="24"/>
                <w:szCs w:val="24"/>
              </w:rPr>
              <w:t xml:space="preserve">Chair of </w:t>
            </w:r>
            <w:r w:rsidR="00354A6D" w:rsidRPr="0037582A">
              <w:rPr>
                <w:b/>
                <w:sz w:val="24"/>
                <w:szCs w:val="24"/>
              </w:rPr>
              <w:t>Resources Committee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409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A6B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2022</w:t>
            </w:r>
          </w:p>
        </w:tc>
        <w:tc>
          <w:tcPr>
            <w:tcW w:w="4536" w:type="dxa"/>
          </w:tcPr>
          <w:p w:rsidR="00354A6D" w:rsidRPr="001A7C79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DE6DBE" w:rsidTr="00354A6D">
        <w:trPr>
          <w:trHeight w:val="268"/>
        </w:trPr>
        <w:tc>
          <w:tcPr>
            <w:tcW w:w="2183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 Hayes</w:t>
            </w:r>
          </w:p>
        </w:tc>
        <w:tc>
          <w:tcPr>
            <w:tcW w:w="1637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Parent Governor</w:t>
            </w:r>
          </w:p>
        </w:tc>
        <w:tc>
          <w:tcPr>
            <w:tcW w:w="4544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E6DBE" w:rsidRDefault="00DE6DBE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E6DB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2023</w:t>
            </w:r>
          </w:p>
        </w:tc>
        <w:tc>
          <w:tcPr>
            <w:tcW w:w="4536" w:type="dxa"/>
          </w:tcPr>
          <w:p w:rsidR="00DE6DBE" w:rsidRPr="001A7C79" w:rsidRDefault="00DE6DBE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Mrs R Leaper</w:t>
            </w:r>
          </w:p>
        </w:tc>
        <w:tc>
          <w:tcPr>
            <w:tcW w:w="1637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</w:t>
            </w:r>
          </w:p>
        </w:tc>
        <w:tc>
          <w:tcPr>
            <w:tcW w:w="4544" w:type="dxa"/>
          </w:tcPr>
          <w:p w:rsidR="00354A6D" w:rsidRPr="006640ED" w:rsidRDefault="00354A6D" w:rsidP="006E73B5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>Chair of Pupils Curriculum and Standards Committee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Link Governor: </w:t>
            </w:r>
            <w:r>
              <w:rPr>
                <w:sz w:val="24"/>
                <w:szCs w:val="24"/>
              </w:rPr>
              <w:t xml:space="preserve">English &amp; </w:t>
            </w:r>
            <w:r w:rsidRPr="00687398">
              <w:rPr>
                <w:sz w:val="24"/>
                <w:szCs w:val="24"/>
              </w:rPr>
              <w:t xml:space="preserve">Most Able Students 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7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November 2022</w:t>
            </w:r>
          </w:p>
        </w:tc>
        <w:tc>
          <w:tcPr>
            <w:tcW w:w="4536" w:type="dxa"/>
          </w:tcPr>
          <w:p w:rsidR="00354A6D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C Phelan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training &amp; Development</w:t>
            </w:r>
          </w:p>
          <w:p w:rsidR="00354A6D" w:rsidRDefault="00267049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Committee</w:t>
            </w:r>
          </w:p>
          <w:p w:rsidR="00267049" w:rsidRPr="007D100D" w:rsidRDefault="00267049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Improvement Plan Committee</w:t>
            </w:r>
          </w:p>
        </w:tc>
        <w:tc>
          <w:tcPr>
            <w:tcW w:w="2409" w:type="dxa"/>
          </w:tcPr>
          <w:p w:rsidR="00354A6D" w:rsidRDefault="00AE0130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E013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2023</w:t>
            </w:r>
          </w:p>
        </w:tc>
        <w:tc>
          <w:tcPr>
            <w:tcW w:w="4536" w:type="dxa"/>
          </w:tcPr>
          <w:p w:rsidR="00354A6D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County Councillor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P Rigby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LA Governor</w:t>
            </w:r>
          </w:p>
        </w:tc>
        <w:tc>
          <w:tcPr>
            <w:tcW w:w="4544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Resources Committee</w:t>
            </w: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Discipline Committee</w:t>
            </w: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687398">
              <w:rPr>
                <w:sz w:val="24"/>
                <w:szCs w:val="24"/>
              </w:rPr>
              <w:t xml:space="preserve"> January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Governor at St Paul’s, Warton</w:t>
            </w: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Mr Guy Tugman 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</w:p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54A6D" w:rsidRPr="006640ED" w:rsidRDefault="00354A6D" w:rsidP="006E73B5">
            <w:pPr>
              <w:rPr>
                <w:b/>
                <w:sz w:val="24"/>
                <w:szCs w:val="24"/>
              </w:rPr>
            </w:pPr>
            <w:r w:rsidRPr="006640ED">
              <w:rPr>
                <w:b/>
                <w:sz w:val="24"/>
                <w:szCs w:val="24"/>
              </w:rPr>
              <w:t xml:space="preserve">Chair of School Improvement </w:t>
            </w:r>
            <w:r>
              <w:rPr>
                <w:b/>
                <w:sz w:val="24"/>
                <w:szCs w:val="24"/>
              </w:rPr>
              <w:t xml:space="preserve">Plan </w:t>
            </w:r>
            <w:r w:rsidRPr="006640ED">
              <w:rPr>
                <w:b/>
                <w:sz w:val="24"/>
                <w:szCs w:val="24"/>
              </w:rPr>
              <w:t>Committee</w:t>
            </w:r>
          </w:p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Curriculum and Standards</w:t>
            </w:r>
            <w:r w:rsidRPr="00687398">
              <w:rPr>
                <w:sz w:val="24"/>
                <w:szCs w:val="24"/>
              </w:rPr>
              <w:t xml:space="preserve"> Committee</w:t>
            </w:r>
          </w:p>
          <w:p w:rsidR="00354A6D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Data &amp; Progress, Maths</w:t>
            </w:r>
          </w:p>
        </w:tc>
        <w:tc>
          <w:tcPr>
            <w:tcW w:w="2409" w:type="dxa"/>
          </w:tcPr>
          <w:p w:rsidR="00354A6D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D10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  <w:r w:rsidR="00AE013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4536" w:type="dxa"/>
          </w:tcPr>
          <w:p w:rsidR="00354A6D" w:rsidRDefault="00354A6D" w:rsidP="006E73B5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Waldron</w:t>
            </w:r>
          </w:p>
        </w:tc>
        <w:tc>
          <w:tcPr>
            <w:tcW w:w="1637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Elected Staff Governor</w:t>
            </w:r>
          </w:p>
        </w:tc>
        <w:tc>
          <w:tcPr>
            <w:tcW w:w="4544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Governor: Careers/CEIAG</w:t>
            </w: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F110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April 2022</w:t>
            </w:r>
          </w:p>
        </w:tc>
        <w:tc>
          <w:tcPr>
            <w:tcW w:w="4536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>Mr A Waller</w:t>
            </w:r>
          </w:p>
        </w:tc>
        <w:tc>
          <w:tcPr>
            <w:tcW w:w="1637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proofErr w:type="spellStart"/>
            <w:r w:rsidRPr="00687398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4544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  <w:r w:rsidRPr="00687398">
              <w:rPr>
                <w:sz w:val="24"/>
                <w:szCs w:val="24"/>
              </w:rPr>
              <w:t xml:space="preserve">Foundation Governor at </w:t>
            </w:r>
            <w:proofErr w:type="spellStart"/>
            <w:r w:rsidRPr="00687398">
              <w:rPr>
                <w:sz w:val="24"/>
                <w:szCs w:val="24"/>
              </w:rPr>
              <w:t>Savio</w:t>
            </w:r>
            <w:proofErr w:type="spellEnd"/>
            <w:r w:rsidRPr="00687398">
              <w:rPr>
                <w:sz w:val="24"/>
                <w:szCs w:val="24"/>
              </w:rPr>
              <w:t xml:space="preserve"> Salesian College, Bootle</w:t>
            </w:r>
          </w:p>
        </w:tc>
      </w:tr>
      <w:tr w:rsidR="00354A6D" w:rsidTr="00354A6D">
        <w:trPr>
          <w:trHeight w:val="268"/>
        </w:trPr>
        <w:tc>
          <w:tcPr>
            <w:tcW w:w="2183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637" w:type="dxa"/>
          </w:tcPr>
          <w:p w:rsidR="00354A6D" w:rsidRDefault="00354A6D" w:rsidP="006E7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54A6D" w:rsidRPr="00687398" w:rsidRDefault="00354A6D" w:rsidP="006E73B5">
            <w:pPr>
              <w:rPr>
                <w:sz w:val="24"/>
                <w:szCs w:val="24"/>
              </w:rPr>
            </w:pPr>
          </w:p>
        </w:tc>
      </w:tr>
      <w:tr w:rsidR="0037582A" w:rsidTr="00354A6D">
        <w:trPr>
          <w:trHeight w:val="268"/>
        </w:trPr>
        <w:tc>
          <w:tcPr>
            <w:tcW w:w="2183" w:type="dxa"/>
          </w:tcPr>
          <w:p w:rsidR="0037582A" w:rsidRDefault="0037582A" w:rsidP="0037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637" w:type="dxa"/>
          </w:tcPr>
          <w:p w:rsidR="0037582A" w:rsidRDefault="0037582A" w:rsidP="0037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7582A" w:rsidRPr="00687398" w:rsidRDefault="0037582A" w:rsidP="003758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7582A" w:rsidRPr="00687398" w:rsidRDefault="0037582A" w:rsidP="0037582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582A" w:rsidRPr="00687398" w:rsidRDefault="0037582A" w:rsidP="0037582A">
            <w:pPr>
              <w:rPr>
                <w:sz w:val="24"/>
                <w:szCs w:val="24"/>
              </w:rPr>
            </w:pPr>
          </w:p>
        </w:tc>
      </w:tr>
      <w:tr w:rsidR="0037582A" w:rsidTr="00354A6D">
        <w:trPr>
          <w:trHeight w:val="268"/>
        </w:trPr>
        <w:tc>
          <w:tcPr>
            <w:tcW w:w="2183" w:type="dxa"/>
          </w:tcPr>
          <w:p w:rsidR="0037582A" w:rsidRDefault="0037582A" w:rsidP="0037582A">
            <w:pPr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1637" w:type="dxa"/>
          </w:tcPr>
          <w:p w:rsidR="0037582A" w:rsidRDefault="0037582A" w:rsidP="00375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</w:tc>
        <w:tc>
          <w:tcPr>
            <w:tcW w:w="4544" w:type="dxa"/>
          </w:tcPr>
          <w:p w:rsidR="0037582A" w:rsidRPr="00687398" w:rsidRDefault="0037582A" w:rsidP="0037582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7582A" w:rsidRPr="00687398" w:rsidRDefault="0037582A" w:rsidP="0037582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7582A" w:rsidRPr="00687398" w:rsidRDefault="0037582A" w:rsidP="0037582A">
            <w:pPr>
              <w:rPr>
                <w:sz w:val="24"/>
                <w:szCs w:val="24"/>
              </w:rPr>
            </w:pPr>
          </w:p>
        </w:tc>
      </w:tr>
      <w:bookmarkEnd w:id="0"/>
    </w:tbl>
    <w:p w:rsidR="00354A6D" w:rsidRPr="001A7C79" w:rsidRDefault="00354A6D" w:rsidP="00354A6D">
      <w:pPr>
        <w:rPr>
          <w:color w:val="2E74B5" w:themeColor="accent1" w:themeShade="BF"/>
          <w:sz w:val="36"/>
          <w:szCs w:val="36"/>
        </w:rPr>
      </w:pPr>
    </w:p>
    <w:p w:rsidR="00354A6D" w:rsidRDefault="00354A6D" w:rsidP="00354A6D"/>
    <w:p w:rsidR="00354A6D" w:rsidRDefault="00354A6D" w:rsidP="00354A6D"/>
    <w:p w:rsidR="00354A6D" w:rsidRDefault="00354A6D" w:rsidP="00354A6D"/>
    <w:p w:rsidR="007371F2" w:rsidRDefault="0037582A"/>
    <w:sectPr w:rsidR="007371F2" w:rsidSect="00F314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D"/>
    <w:rsid w:val="001853FF"/>
    <w:rsid w:val="00267049"/>
    <w:rsid w:val="00354A6D"/>
    <w:rsid w:val="0037582A"/>
    <w:rsid w:val="00686180"/>
    <w:rsid w:val="00AE0130"/>
    <w:rsid w:val="00D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19369-3D2F-4258-8458-A9814A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2</cp:revision>
  <dcterms:created xsi:type="dcterms:W3CDTF">2020-04-07T11:19:00Z</dcterms:created>
  <dcterms:modified xsi:type="dcterms:W3CDTF">2020-04-07T11:19:00Z</dcterms:modified>
</cp:coreProperties>
</file>